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page" w:tblpX="586" w:tblpY="1171"/>
        <w:tblW w:w="4808" w:type="dxa"/>
        <w:tblLayout w:type="fixed"/>
        <w:tblLook w:val="04A0" w:firstRow="1" w:lastRow="0" w:firstColumn="1" w:lastColumn="0" w:noHBand="0" w:noVBand="1"/>
      </w:tblPr>
      <w:tblGrid>
        <w:gridCol w:w="3560"/>
        <w:gridCol w:w="1248"/>
      </w:tblGrid>
      <w:tr w:rsidR="006E73B8" w:rsidRPr="0062275D" w:rsidTr="00A54E94">
        <w:trPr>
          <w:trHeight w:val="694"/>
        </w:trPr>
        <w:tc>
          <w:tcPr>
            <w:tcW w:w="4808" w:type="dxa"/>
            <w:gridSpan w:val="2"/>
            <w:vAlign w:val="center"/>
          </w:tcPr>
          <w:p w:rsidR="006E73B8" w:rsidRPr="0062275D" w:rsidRDefault="006E73B8" w:rsidP="00A54E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Hlk216258802"/>
            <w:r w:rsidRPr="006227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Birim Akademik Teşvik İnceleme, Atama Yükseltme ve Performans Kriterleri Değerlendirme Komisyonu</w:t>
            </w:r>
          </w:p>
        </w:tc>
      </w:tr>
      <w:tr w:rsidR="006E73B8" w:rsidRPr="0062275D" w:rsidTr="00A54E94">
        <w:trPr>
          <w:trHeight w:val="295"/>
        </w:trPr>
        <w:tc>
          <w:tcPr>
            <w:tcW w:w="3560" w:type="dxa"/>
            <w:vAlign w:val="center"/>
          </w:tcPr>
          <w:p w:rsidR="006E73B8" w:rsidRPr="0062275D" w:rsidRDefault="006E73B8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Erdal TURGUT</w:t>
            </w:r>
          </w:p>
        </w:tc>
        <w:tc>
          <w:tcPr>
            <w:tcW w:w="1248" w:type="dxa"/>
            <w:vAlign w:val="center"/>
          </w:tcPr>
          <w:p w:rsidR="001A2F2C" w:rsidRPr="0062275D" w:rsidRDefault="006E73B8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BAŞKAN </w:t>
            </w:r>
          </w:p>
        </w:tc>
      </w:tr>
      <w:tr w:rsidR="006E73B8" w:rsidRPr="0062275D" w:rsidTr="00A54E94">
        <w:trPr>
          <w:trHeight w:val="295"/>
        </w:trPr>
        <w:tc>
          <w:tcPr>
            <w:tcW w:w="3560" w:type="dxa"/>
            <w:vAlign w:val="center"/>
          </w:tcPr>
          <w:p w:rsidR="006E73B8" w:rsidRPr="0062275D" w:rsidRDefault="006E73B8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Elvan ŞENARSLAN</w:t>
            </w:r>
          </w:p>
        </w:tc>
        <w:tc>
          <w:tcPr>
            <w:tcW w:w="1248" w:type="dxa"/>
            <w:vAlign w:val="center"/>
          </w:tcPr>
          <w:p w:rsidR="006E73B8" w:rsidRPr="0062275D" w:rsidRDefault="006E73B8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6E73B8" w:rsidRPr="0062275D" w:rsidTr="00A54E94">
        <w:trPr>
          <w:trHeight w:val="295"/>
        </w:trPr>
        <w:tc>
          <w:tcPr>
            <w:tcW w:w="3560" w:type="dxa"/>
            <w:vAlign w:val="center"/>
          </w:tcPr>
          <w:p w:rsidR="006E73B8" w:rsidRPr="0062275D" w:rsidRDefault="006E73B8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Yıldız ERZİNCANLI</w:t>
            </w:r>
          </w:p>
        </w:tc>
        <w:tc>
          <w:tcPr>
            <w:tcW w:w="1248" w:type="dxa"/>
            <w:vAlign w:val="center"/>
          </w:tcPr>
          <w:p w:rsidR="006E73B8" w:rsidRPr="0062275D" w:rsidRDefault="006E73B8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6E73B8" w:rsidRPr="0062275D" w:rsidTr="00A54E94">
        <w:trPr>
          <w:trHeight w:val="295"/>
        </w:trPr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6E73B8" w:rsidRPr="0062275D" w:rsidRDefault="006E73B8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Gönül AKBULUT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6E73B8" w:rsidRPr="0062275D" w:rsidRDefault="006E73B8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6E73B8" w:rsidRPr="0062275D" w:rsidTr="00A54E94">
        <w:trPr>
          <w:trHeight w:val="295"/>
        </w:trPr>
        <w:tc>
          <w:tcPr>
            <w:tcW w:w="3560" w:type="dxa"/>
            <w:tcBorders>
              <w:bottom w:val="single" w:sz="2" w:space="0" w:color="auto"/>
            </w:tcBorders>
            <w:vAlign w:val="center"/>
          </w:tcPr>
          <w:p w:rsidR="006E73B8" w:rsidRPr="0062275D" w:rsidRDefault="006E73B8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Dr. Ayhan KORKULU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E73B8" w:rsidRPr="0062275D" w:rsidRDefault="006E73B8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D1634E" w:rsidRPr="0062275D" w:rsidTr="00A54E94">
        <w:tc>
          <w:tcPr>
            <w:tcW w:w="3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D1634E" w:rsidRPr="0062275D" w:rsidRDefault="00D1634E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D1634E" w:rsidRPr="0062275D" w:rsidRDefault="00D1634E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F2C" w:rsidRPr="0062275D" w:rsidTr="00A54E94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F2C" w:rsidRDefault="001A2F2C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2F2C" w:rsidRDefault="001A2F2C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2F2C" w:rsidRPr="0062275D" w:rsidRDefault="001A2F2C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F2C" w:rsidRPr="0062275D" w:rsidRDefault="001A2F2C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1216"/>
        <w:tblW w:w="4815" w:type="dxa"/>
        <w:tblLayout w:type="fixed"/>
        <w:tblLook w:val="04A0" w:firstRow="1" w:lastRow="0" w:firstColumn="1" w:lastColumn="0" w:noHBand="0" w:noVBand="1"/>
      </w:tblPr>
      <w:tblGrid>
        <w:gridCol w:w="3555"/>
        <w:gridCol w:w="1260"/>
      </w:tblGrid>
      <w:tr w:rsidR="00770965" w:rsidRPr="0062275D" w:rsidTr="00A54E94"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auto"/>
            </w:tcBorders>
            <w:vAlign w:val="center"/>
          </w:tcPr>
          <w:bookmarkEnd w:id="0"/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Uluslararasılaşma Komisyonu</w:t>
            </w:r>
          </w:p>
        </w:tc>
      </w:tr>
      <w:tr w:rsidR="00770965" w:rsidRPr="0062275D" w:rsidTr="00A54E94">
        <w:trPr>
          <w:trHeight w:val="295"/>
        </w:trPr>
        <w:tc>
          <w:tcPr>
            <w:tcW w:w="3555" w:type="dxa"/>
          </w:tcPr>
          <w:p w:rsidR="00770965" w:rsidRPr="0062275D" w:rsidRDefault="00770965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Yıldız ERZİNCANLI</w:t>
            </w:r>
          </w:p>
        </w:tc>
        <w:tc>
          <w:tcPr>
            <w:tcW w:w="1260" w:type="dxa"/>
          </w:tcPr>
          <w:p w:rsidR="00770965" w:rsidRPr="0062275D" w:rsidRDefault="00770965" w:rsidP="00A54E94">
            <w:pPr>
              <w:ind w:right="15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</w:tc>
      </w:tr>
      <w:tr w:rsidR="00770965" w:rsidRPr="0062275D" w:rsidTr="00A54E94">
        <w:trPr>
          <w:trHeight w:val="295"/>
        </w:trPr>
        <w:tc>
          <w:tcPr>
            <w:tcW w:w="3555" w:type="dxa"/>
            <w:tcBorders>
              <w:bottom w:val="single" w:sz="4" w:space="0" w:color="auto"/>
            </w:tcBorders>
          </w:tcPr>
          <w:p w:rsidR="00770965" w:rsidRPr="0062275D" w:rsidRDefault="00770965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Gönül AKBULUT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770965" w:rsidRPr="0062275D" w:rsidTr="00A54E94">
        <w:trPr>
          <w:trHeight w:val="295"/>
        </w:trPr>
        <w:tc>
          <w:tcPr>
            <w:tcW w:w="3555" w:type="dxa"/>
            <w:tcBorders>
              <w:bottom w:val="single" w:sz="4" w:space="0" w:color="auto"/>
            </w:tcBorders>
          </w:tcPr>
          <w:p w:rsidR="00770965" w:rsidRPr="0062275D" w:rsidRDefault="00770965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Dr. Ayhan KORKULU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770965" w:rsidRPr="0062275D" w:rsidTr="00A54E94">
        <w:trPr>
          <w:trHeight w:val="254"/>
        </w:trPr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965" w:rsidRPr="0062275D" w:rsidRDefault="00770965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0965" w:rsidRPr="0062275D" w:rsidTr="00A54E94"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Stratejik Plan ve Sürdürülebilirlik Komisyonu</w:t>
            </w:r>
          </w:p>
        </w:tc>
      </w:tr>
      <w:tr w:rsidR="00770965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Üyesi </w:t>
            </w:r>
            <w:r w:rsidR="000674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Gönül AKBULUT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</w:tc>
      </w:tr>
      <w:tr w:rsidR="00770965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Üyesi </w:t>
            </w:r>
            <w:r w:rsidR="00A54E94"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Elvan ŞENARSLAN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770965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Öğr. Üyesi </w:t>
            </w:r>
            <w:r w:rsidR="00A54E94"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Erdal TURGUT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770965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Yıldız ERZİNCANLI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770965" w:rsidRPr="0062275D" w:rsidTr="00A54E94">
        <w:tc>
          <w:tcPr>
            <w:tcW w:w="35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70965" w:rsidRPr="0062275D" w:rsidRDefault="00770965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F2C" w:rsidRPr="0062275D" w:rsidTr="00A54E94">
        <w:tc>
          <w:tcPr>
            <w:tcW w:w="355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A2F2C" w:rsidRDefault="001A2F2C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2F2C" w:rsidRDefault="001A2F2C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2F2C" w:rsidRPr="0062275D" w:rsidRDefault="001A2F2C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A2F2C" w:rsidRPr="0062275D" w:rsidRDefault="001A2F2C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0965" w:rsidRPr="0062275D" w:rsidTr="00A54E94">
        <w:trPr>
          <w:trHeight w:val="454"/>
        </w:trPr>
        <w:tc>
          <w:tcPr>
            <w:tcW w:w="48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0965" w:rsidRPr="00AA0B6D" w:rsidRDefault="00DC2637" w:rsidP="00A54E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6227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Burs Komisyonu</w:t>
            </w:r>
          </w:p>
        </w:tc>
      </w:tr>
      <w:tr w:rsidR="00DC2637" w:rsidRPr="0062275D" w:rsidTr="00A54E94">
        <w:trPr>
          <w:trHeight w:val="295"/>
        </w:trPr>
        <w:tc>
          <w:tcPr>
            <w:tcW w:w="3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Haktan KILIÇ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</w:tc>
      </w:tr>
      <w:tr w:rsidR="00DC2637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DC2637" w:rsidRDefault="00DC2637" w:rsidP="00A54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2637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C2637">
              <w:rPr>
                <w:rFonts w:ascii="Times New Roman" w:hAnsi="Times New Roman" w:cs="Times New Roman"/>
                <w:sz w:val="18"/>
                <w:szCs w:val="18"/>
              </w:rPr>
              <w:t>. Gör. Dr. Ayhan KORKULU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770965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DC2637" w:rsidRDefault="00770965" w:rsidP="00A54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2637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C2637">
              <w:rPr>
                <w:rFonts w:ascii="Times New Roman" w:hAnsi="Times New Roman" w:cs="Times New Roman"/>
                <w:sz w:val="18"/>
                <w:szCs w:val="18"/>
              </w:rPr>
              <w:t>. Gör. Sena İNİK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DC2637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Burhan YILMAZ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770965" w:rsidRPr="0062275D" w:rsidTr="00A54E94">
        <w:tc>
          <w:tcPr>
            <w:tcW w:w="355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770965" w:rsidRPr="00AA0B6D" w:rsidRDefault="00770965" w:rsidP="00A54E9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0965" w:rsidRPr="0062275D" w:rsidTr="00A54E94"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0965" w:rsidRPr="0062275D" w:rsidRDefault="00770965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9FE" w:rsidRPr="0062275D" w:rsidTr="00A54E94"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DC2637" w:rsidP="00A54E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Tanıtım ve Mezunlarla İlişkiler Komisyonu</w:t>
            </w:r>
          </w:p>
        </w:tc>
      </w:tr>
      <w:tr w:rsidR="00DC2637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62275D" w:rsidRDefault="0006743A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Gör. </w:t>
            </w:r>
            <w:r w:rsidR="0058157B"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Burhan YILMAZ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</w:tc>
      </w:tr>
      <w:tr w:rsidR="00DC2637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Erdal TURGUT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770965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Sena İNİK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65" w:rsidRPr="0062275D" w:rsidRDefault="00770965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DC2637" w:rsidRPr="0062275D" w:rsidTr="00A54E94">
        <w:trPr>
          <w:trHeight w:val="29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Emine BAŞÇI ÖZMERT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37" w:rsidRPr="0062275D" w:rsidRDefault="00DC2637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DC2637" w:rsidRPr="0062275D" w:rsidTr="00A54E94">
        <w:trPr>
          <w:trHeight w:val="20"/>
        </w:trPr>
        <w:tc>
          <w:tcPr>
            <w:tcW w:w="3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2637" w:rsidRPr="0062275D" w:rsidRDefault="00DC2637" w:rsidP="00A54E94">
            <w:pPr>
              <w:spacing w:line="12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2637" w:rsidRPr="0062275D" w:rsidRDefault="00DC2637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2637" w:rsidRPr="0062275D" w:rsidTr="00A54E94">
        <w:trPr>
          <w:trHeight w:val="1332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637" w:rsidRPr="0062275D" w:rsidRDefault="00DC2637" w:rsidP="00A54E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page" w:horzAnchor="page" w:tblpX="11311" w:tblpY="1201"/>
        <w:tblW w:w="4808" w:type="dxa"/>
        <w:tblLayout w:type="fixed"/>
        <w:tblLook w:val="04A0" w:firstRow="1" w:lastRow="0" w:firstColumn="1" w:lastColumn="0" w:noHBand="0" w:noVBand="1"/>
      </w:tblPr>
      <w:tblGrid>
        <w:gridCol w:w="3560"/>
        <w:gridCol w:w="1248"/>
      </w:tblGrid>
      <w:tr w:rsidR="0058157B" w:rsidRPr="00150CC0" w:rsidTr="00A54E94">
        <w:trPr>
          <w:trHeight w:val="454"/>
        </w:trPr>
        <w:tc>
          <w:tcPr>
            <w:tcW w:w="4808" w:type="dxa"/>
            <w:gridSpan w:val="2"/>
            <w:vAlign w:val="center"/>
          </w:tcPr>
          <w:p w:rsidR="0058157B" w:rsidRPr="00150CC0" w:rsidRDefault="0058157B" w:rsidP="00A54E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Birim Kalite Komisyonu</w:t>
            </w:r>
          </w:p>
        </w:tc>
      </w:tr>
      <w:tr w:rsidR="0058157B" w:rsidRPr="00150CC0" w:rsidTr="00A54E94">
        <w:trPr>
          <w:trHeight w:val="295"/>
        </w:trPr>
        <w:tc>
          <w:tcPr>
            <w:tcW w:w="3560" w:type="dxa"/>
            <w:vAlign w:val="center"/>
          </w:tcPr>
          <w:p w:rsidR="00A54E94" w:rsidRPr="00A54E94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</w:t>
            </w:r>
            <w:r w:rsidR="0058157B"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ğr</w:t>
            </w:r>
            <w:proofErr w:type="spellEnd"/>
            <w:r w:rsidR="0058157B"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Pınar ŞENDİKİCİ</w:t>
            </w:r>
          </w:p>
        </w:tc>
        <w:tc>
          <w:tcPr>
            <w:tcW w:w="1248" w:type="dxa"/>
            <w:vAlign w:val="center"/>
          </w:tcPr>
          <w:p w:rsidR="0058157B" w:rsidRPr="00150CC0" w:rsidRDefault="0058157B" w:rsidP="00A54E94">
            <w:pPr>
              <w:ind w:right="154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</w:tc>
      </w:tr>
      <w:tr w:rsidR="0058157B" w:rsidRPr="00150CC0" w:rsidTr="00A54E94">
        <w:trPr>
          <w:trHeight w:val="295"/>
        </w:trPr>
        <w:tc>
          <w:tcPr>
            <w:tcW w:w="3560" w:type="dxa"/>
            <w:vAlign w:val="center"/>
          </w:tcPr>
          <w:p w:rsidR="0058157B" w:rsidRPr="00150CC0" w:rsidRDefault="0058157B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Erdal TURGUT</w:t>
            </w:r>
          </w:p>
        </w:tc>
        <w:tc>
          <w:tcPr>
            <w:tcW w:w="1248" w:type="dxa"/>
            <w:vAlign w:val="center"/>
          </w:tcPr>
          <w:p w:rsidR="0058157B" w:rsidRPr="00150CC0" w:rsidRDefault="0058157B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58157B" w:rsidRPr="00150CC0" w:rsidTr="00A54E94">
        <w:trPr>
          <w:trHeight w:val="295"/>
        </w:trPr>
        <w:tc>
          <w:tcPr>
            <w:tcW w:w="3560" w:type="dxa"/>
            <w:vAlign w:val="center"/>
          </w:tcPr>
          <w:p w:rsidR="0058157B" w:rsidRPr="00150CC0" w:rsidRDefault="0058157B" w:rsidP="00A54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50CC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50CC0">
              <w:rPr>
                <w:rFonts w:ascii="Times New Roman" w:hAnsi="Times New Roman" w:cs="Times New Roman"/>
                <w:sz w:val="18"/>
                <w:szCs w:val="18"/>
              </w:rPr>
              <w:t>. Üyesi Gönül AKBULUT</w:t>
            </w:r>
          </w:p>
        </w:tc>
        <w:tc>
          <w:tcPr>
            <w:tcW w:w="1248" w:type="dxa"/>
            <w:vAlign w:val="center"/>
          </w:tcPr>
          <w:p w:rsidR="0058157B" w:rsidRPr="00150CC0" w:rsidRDefault="0058157B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58157B" w:rsidRPr="00150CC0" w:rsidTr="00A54E94">
        <w:trPr>
          <w:trHeight w:val="295"/>
        </w:trPr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58157B" w:rsidRPr="00150CC0" w:rsidRDefault="0058157B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Yıldız ERZİNCANLI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8157B" w:rsidRPr="00150CC0" w:rsidRDefault="0058157B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58157B" w:rsidRPr="00150CC0" w:rsidTr="00A54E94">
        <w:trPr>
          <w:trHeight w:val="295"/>
        </w:trPr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58157B" w:rsidRPr="00150CC0" w:rsidRDefault="0058157B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Ömer AKBABA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8157B" w:rsidRPr="00150CC0" w:rsidRDefault="0058157B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C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58157B" w:rsidRPr="00150CC0" w:rsidTr="00A54E94"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157B" w:rsidRDefault="0058157B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2F2C" w:rsidRPr="00150CC0" w:rsidRDefault="001A2F2C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157B" w:rsidRPr="00150CC0" w:rsidRDefault="0058157B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8157B" w:rsidRPr="00150CC0" w:rsidTr="00A54E94">
        <w:trPr>
          <w:trHeight w:val="454"/>
        </w:trPr>
        <w:tc>
          <w:tcPr>
            <w:tcW w:w="4808" w:type="dxa"/>
            <w:gridSpan w:val="2"/>
            <w:tcBorders>
              <w:top w:val="single" w:sz="4" w:space="0" w:color="auto"/>
            </w:tcBorders>
            <w:vAlign w:val="center"/>
          </w:tcPr>
          <w:p w:rsidR="0058157B" w:rsidRDefault="0058157B" w:rsidP="00A54E94">
            <w:pPr>
              <w:jc w:val="center"/>
            </w:pPr>
            <w:r w:rsidRPr="004D20D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Dijitalleşme Komisyonu</w:t>
            </w:r>
          </w:p>
        </w:tc>
      </w:tr>
      <w:tr w:rsidR="0058157B" w:rsidRPr="00150CC0" w:rsidTr="00A54E94">
        <w:trPr>
          <w:trHeight w:val="295"/>
        </w:trPr>
        <w:tc>
          <w:tcPr>
            <w:tcW w:w="3560" w:type="dxa"/>
            <w:vAlign w:val="center"/>
          </w:tcPr>
          <w:p w:rsidR="0058157B" w:rsidRPr="0062275D" w:rsidRDefault="0058157B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Gör. </w:t>
            </w: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Habibe AKSAKAL</w:t>
            </w:r>
          </w:p>
        </w:tc>
        <w:tc>
          <w:tcPr>
            <w:tcW w:w="1248" w:type="dxa"/>
            <w:vAlign w:val="center"/>
          </w:tcPr>
          <w:p w:rsidR="0058157B" w:rsidRPr="0062275D" w:rsidRDefault="0058157B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</w:tc>
      </w:tr>
      <w:tr w:rsidR="0058157B" w:rsidRPr="00150CC0" w:rsidTr="00A54E94">
        <w:trPr>
          <w:trHeight w:val="295"/>
        </w:trPr>
        <w:tc>
          <w:tcPr>
            <w:tcW w:w="3560" w:type="dxa"/>
            <w:vAlign w:val="center"/>
          </w:tcPr>
          <w:p w:rsidR="0058157B" w:rsidRPr="0062275D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Dr. Ayhan KORKULU</w:t>
            </w:r>
          </w:p>
        </w:tc>
        <w:tc>
          <w:tcPr>
            <w:tcW w:w="1248" w:type="dxa"/>
            <w:vAlign w:val="center"/>
          </w:tcPr>
          <w:p w:rsidR="0058157B" w:rsidRPr="0062275D" w:rsidRDefault="0058157B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54E94" w:rsidRPr="00150CC0" w:rsidTr="00FC0E7A">
        <w:trPr>
          <w:trHeight w:val="295"/>
        </w:trPr>
        <w:tc>
          <w:tcPr>
            <w:tcW w:w="3560" w:type="dxa"/>
            <w:vAlign w:val="center"/>
          </w:tcPr>
          <w:p w:rsidR="00A54E94" w:rsidRPr="0062275D" w:rsidRDefault="00A54E94" w:rsidP="005B33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Dr. Nihal </w:t>
            </w:r>
            <w:r w:rsidR="005B33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Elif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GÜRBÜZ</w:t>
            </w:r>
          </w:p>
        </w:tc>
        <w:tc>
          <w:tcPr>
            <w:tcW w:w="1248" w:type="dxa"/>
            <w:vAlign w:val="center"/>
          </w:tcPr>
          <w:p w:rsidR="00A54E94" w:rsidRPr="0062275D" w:rsidRDefault="00A54E94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FC0E7A" w:rsidRPr="00150CC0" w:rsidTr="00A54E94">
        <w:trPr>
          <w:trHeight w:val="295"/>
        </w:trPr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FC0E7A" w:rsidRPr="0062275D" w:rsidRDefault="00FC0E7A" w:rsidP="00FC0E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Haktan KILIÇ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FC0E7A" w:rsidRDefault="00FC0E7A" w:rsidP="00FC0E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</w:tbl>
    <w:p w:rsidR="00770965" w:rsidRPr="0062275D" w:rsidRDefault="0058157B" w:rsidP="00D1634E">
      <w:pPr>
        <w:spacing w:after="0" w:line="240" w:lineRule="auto"/>
        <w:rPr>
          <w:noProof/>
          <w:sz w:val="18"/>
          <w:szCs w:val="18"/>
          <w:lang w:eastAsia="tr-TR"/>
        </w:rPr>
      </w:pPr>
      <w:r w:rsidRPr="0062275D">
        <w:rPr>
          <w:noProof/>
          <w:sz w:val="18"/>
          <w:szCs w:val="18"/>
          <w:lang w:eastAsia="tr-TR"/>
        </w:rPr>
        <w:t xml:space="preserve"> </w:t>
      </w:r>
      <w:r w:rsidR="00770965" w:rsidRPr="0062275D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AAC63" wp14:editId="22043A91">
                <wp:simplePos x="0" y="0"/>
                <wp:positionH relativeFrom="column">
                  <wp:posOffset>2306955</wp:posOffset>
                </wp:positionH>
                <wp:positionV relativeFrom="paragraph">
                  <wp:posOffset>-677545</wp:posOffset>
                </wp:positionV>
                <wp:extent cx="5727031" cy="308009"/>
                <wp:effectExtent l="0" t="0" r="762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031" cy="308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42DA" w:rsidRPr="00F842DA" w:rsidRDefault="00F842DA" w:rsidP="00F842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842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AŞKALE MESLEKYÜKSEKOKULU BİRİM KOMİSYONLARI</w:t>
                            </w:r>
                          </w:p>
                          <w:p w:rsidR="002B127C" w:rsidRDefault="002B127C"/>
                          <w:tbl>
                            <w:tblPr>
                              <w:tblStyle w:val="TabloKlavuzu"/>
                              <w:tblW w:w="4808" w:type="dxa"/>
                              <w:tblInd w:w="752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60"/>
                              <w:gridCol w:w="1248"/>
                            </w:tblGrid>
                            <w:tr w:rsidR="00770965" w:rsidRPr="00150CC0" w:rsidTr="00770965">
                              <w:trPr>
                                <w:trHeight w:val="454"/>
                              </w:trPr>
                              <w:tc>
                                <w:tcPr>
                                  <w:tcW w:w="4808" w:type="dxa"/>
                                  <w:gridSpan w:val="2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  <w:highlight w:val="yellow"/>
                                    </w:rPr>
                                    <w:t>Birim Kalite Komisyonu</w:t>
                                  </w:r>
                                </w:p>
                              </w:tc>
                            </w:tr>
                            <w:tr w:rsidR="00770965" w:rsidRPr="00150CC0" w:rsidTr="00770965">
                              <w:tc>
                                <w:tcPr>
                                  <w:tcW w:w="3560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Öğr</w:t>
                                  </w:r>
                                  <w:proofErr w:type="spellEnd"/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 Gör. Pınar ŞENDİKİCİ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ind w:right="15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BAŞKAN</w:t>
                                  </w:r>
                                </w:p>
                              </w:tc>
                            </w:tr>
                            <w:tr w:rsidR="00770965" w:rsidRPr="00150CC0" w:rsidTr="00770965">
                              <w:tc>
                                <w:tcPr>
                                  <w:tcW w:w="3560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Dr. </w:t>
                                  </w:r>
                                  <w:proofErr w:type="spellStart"/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Öğr</w:t>
                                  </w:r>
                                  <w:proofErr w:type="spellEnd"/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 Üyesi Elvan ŞENARSLAN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(Komisyon Denetleme)</w:t>
                                  </w:r>
                                </w:p>
                              </w:tc>
                            </w:tr>
                            <w:tr w:rsidR="00770965" w:rsidRPr="00150CC0" w:rsidTr="00770965">
                              <w:tc>
                                <w:tcPr>
                                  <w:tcW w:w="3560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Dr. </w:t>
                                  </w:r>
                                  <w:proofErr w:type="spellStart"/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Öğr</w:t>
                                  </w:r>
                                  <w:proofErr w:type="spellEnd"/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 Üyesi Erdal TURGUT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ÜYE</w:t>
                                  </w:r>
                                </w:p>
                              </w:tc>
                            </w:tr>
                            <w:tr w:rsidR="00770965" w:rsidRPr="00150CC0" w:rsidTr="00770965">
                              <w:tc>
                                <w:tcPr>
                                  <w:tcW w:w="3560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Dr. </w:t>
                                  </w:r>
                                  <w:proofErr w:type="spellStart"/>
                                  <w:r w:rsidRPr="00150CC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</w:t>
                                  </w:r>
                                  <w:proofErr w:type="spellEnd"/>
                                  <w:r w:rsidRPr="00150CC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 Üyesi Gönül AKBULUT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ÜYE</w:t>
                                  </w:r>
                                </w:p>
                              </w:tc>
                            </w:tr>
                            <w:tr w:rsidR="00770965" w:rsidRPr="00150CC0" w:rsidTr="00770965">
                              <w:tc>
                                <w:tcPr>
                                  <w:tcW w:w="3560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Dr. </w:t>
                                  </w:r>
                                  <w:proofErr w:type="spellStart"/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Öğr</w:t>
                                  </w:r>
                                  <w:proofErr w:type="spellEnd"/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. Üyesi Yıldız ERZİNCANLI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ÜYE</w:t>
                                  </w:r>
                                </w:p>
                              </w:tc>
                            </w:tr>
                            <w:tr w:rsidR="00770965" w:rsidRPr="00150CC0" w:rsidTr="00770965">
                              <w:tc>
                                <w:tcPr>
                                  <w:tcW w:w="3560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Ömer AKBABA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50CC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ÜYE</w:t>
                                  </w:r>
                                </w:p>
                              </w:tc>
                            </w:tr>
                            <w:tr w:rsidR="00770965" w:rsidRPr="00150CC0" w:rsidTr="00770965">
                              <w:tc>
                                <w:tcPr>
                                  <w:tcW w:w="35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spacing w:line="120" w:lineRule="auto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70965" w:rsidRPr="00150CC0" w:rsidRDefault="00770965" w:rsidP="007709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42DA" w:rsidRPr="00F842DA" w:rsidRDefault="00770965" w:rsidP="00F842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842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F842DA" w:rsidRPr="00F842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AŞKALE MESLEKYÜKSEKOKULU BİRİM KOMİSYONLARI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AAC6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81.65pt;margin-top:-53.35pt;width:450.95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" fillcolor="white [3201]" stroked="f" strokeweight=".5pt">
                <v:textbox>
                  <w:txbxContent>
                    <w:p w:rsidR="00F842DA" w:rsidRPr="00F842DA" w:rsidRDefault="00F842DA" w:rsidP="00F842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842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AŞKALE MESLEKYÜKSEKOKULU BİRİM KOMİSYONLARI</w:t>
                      </w:r>
                    </w:p>
                    <w:p w:rsidR="002B127C" w:rsidRDefault="002B127C"/>
                    <w:tbl>
                      <w:tblPr>
                        <w:tblStyle w:val="TabloKlavuzu"/>
                        <w:tblW w:w="4808" w:type="dxa"/>
                        <w:tblInd w:w="752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60"/>
                        <w:gridCol w:w="1248"/>
                      </w:tblGrid>
                      <w:tr w:rsidR="00770965" w:rsidRPr="00150CC0" w:rsidTr="00770965">
                        <w:trPr>
                          <w:trHeight w:val="454"/>
                        </w:trPr>
                        <w:tc>
                          <w:tcPr>
                            <w:tcW w:w="4808" w:type="dxa"/>
                            <w:gridSpan w:val="2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Birim Kalite Komisyonu</w:t>
                            </w:r>
                          </w:p>
                        </w:tc>
                      </w:tr>
                      <w:tr w:rsidR="00770965" w:rsidRPr="00150CC0" w:rsidTr="00770965">
                        <w:tc>
                          <w:tcPr>
                            <w:tcW w:w="3560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Öğr</w:t>
                            </w:r>
                            <w:proofErr w:type="spellEnd"/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 Gör. Pınar ŞENDİKİCİ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ind w:right="1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BAŞKAN</w:t>
                            </w:r>
                          </w:p>
                        </w:tc>
                      </w:tr>
                      <w:tr w:rsidR="00770965" w:rsidRPr="00150CC0" w:rsidTr="00770965">
                        <w:tc>
                          <w:tcPr>
                            <w:tcW w:w="3560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Dr. </w:t>
                            </w:r>
                            <w:proofErr w:type="spellStart"/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Öğr</w:t>
                            </w:r>
                            <w:proofErr w:type="spellEnd"/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 Üyesi Elvan ŞENARSLAN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(Komisyon Denetleme)</w:t>
                            </w:r>
                          </w:p>
                        </w:tc>
                      </w:tr>
                      <w:tr w:rsidR="00770965" w:rsidRPr="00150CC0" w:rsidTr="00770965">
                        <w:tc>
                          <w:tcPr>
                            <w:tcW w:w="3560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Dr. </w:t>
                            </w:r>
                            <w:proofErr w:type="spellStart"/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Öğr</w:t>
                            </w:r>
                            <w:proofErr w:type="spellEnd"/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 Üyesi Erdal TURGUT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ÜYE</w:t>
                            </w:r>
                          </w:p>
                        </w:tc>
                      </w:tr>
                      <w:tr w:rsidR="00770965" w:rsidRPr="00150CC0" w:rsidTr="00770965">
                        <w:tc>
                          <w:tcPr>
                            <w:tcW w:w="3560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Dr. </w:t>
                            </w:r>
                            <w:proofErr w:type="spellStart"/>
                            <w:r w:rsidRPr="00150C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</w:t>
                            </w:r>
                            <w:proofErr w:type="spellEnd"/>
                            <w:r w:rsidRPr="00150C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Üyesi Gönül AKBULUT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ÜYE</w:t>
                            </w:r>
                          </w:p>
                        </w:tc>
                      </w:tr>
                      <w:tr w:rsidR="00770965" w:rsidRPr="00150CC0" w:rsidTr="00770965">
                        <w:tc>
                          <w:tcPr>
                            <w:tcW w:w="3560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Dr. </w:t>
                            </w:r>
                            <w:proofErr w:type="spellStart"/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Öğr</w:t>
                            </w:r>
                            <w:proofErr w:type="spellEnd"/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. Üyesi Yıldız ERZİNCANLI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ÜYE</w:t>
                            </w:r>
                          </w:p>
                        </w:tc>
                      </w:tr>
                      <w:tr w:rsidR="00770965" w:rsidRPr="00150CC0" w:rsidTr="00770965">
                        <w:tc>
                          <w:tcPr>
                            <w:tcW w:w="3560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Ömer AKBABA</w:t>
                            </w:r>
                          </w:p>
                        </w:tc>
                        <w:tc>
                          <w:tcPr>
                            <w:tcW w:w="1248" w:type="dxa"/>
                            <w:vAlign w:val="center"/>
                          </w:tcPr>
                          <w:p w:rsidR="00770965" w:rsidRPr="00150CC0" w:rsidRDefault="00770965" w:rsidP="00770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50CC0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ÜYE</w:t>
                            </w:r>
                          </w:p>
                        </w:tc>
                      </w:tr>
                      <w:tr w:rsidR="00770965" w:rsidRPr="00150CC0" w:rsidTr="00770965">
                        <w:tc>
                          <w:tcPr>
                            <w:tcW w:w="35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0965" w:rsidRPr="00150CC0" w:rsidRDefault="00770965" w:rsidP="00770965">
                            <w:pPr>
                              <w:spacing w:line="12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70965" w:rsidRPr="00150CC0" w:rsidRDefault="00770965" w:rsidP="007709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842DA" w:rsidRPr="00F842DA" w:rsidRDefault="00770965" w:rsidP="00F842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842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F842DA" w:rsidRPr="00F842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AŞKALE MESLEKYÜKSEKOKULU BİRİM KOMİSYONLARI</w:t>
                      </w:r>
                    </w:p>
                  </w:txbxContent>
                </v:textbox>
              </v:shape>
            </w:pict>
          </mc:Fallback>
        </mc:AlternateContent>
      </w:r>
      <w:r w:rsidR="00770965" w:rsidRPr="0062275D">
        <w:rPr>
          <w:noProof/>
          <w:sz w:val="18"/>
          <w:szCs w:val="18"/>
          <w:lang w:eastAsia="tr-TR"/>
        </w:rPr>
        <w:t xml:space="preserve"> </w:t>
      </w:r>
    </w:p>
    <w:p w:rsidR="00C63EEF" w:rsidRPr="0062275D" w:rsidRDefault="00770965" w:rsidP="00D1634E">
      <w:pPr>
        <w:spacing w:after="0" w:line="240" w:lineRule="auto"/>
        <w:rPr>
          <w:sz w:val="18"/>
          <w:szCs w:val="18"/>
        </w:rPr>
      </w:pPr>
      <w:r w:rsidRPr="0062275D">
        <w:rPr>
          <w:noProof/>
          <w:sz w:val="18"/>
          <w:szCs w:val="18"/>
          <w:lang w:eastAsia="tr-TR"/>
        </w:rPr>
        <w:t xml:space="preserve"> </w:t>
      </w:r>
    </w:p>
    <w:tbl>
      <w:tblPr>
        <w:tblStyle w:val="TabloKlavuzu"/>
        <w:tblW w:w="4808" w:type="dxa"/>
        <w:tblInd w:w="547" w:type="dxa"/>
        <w:tblLayout w:type="fixed"/>
        <w:tblLook w:val="04A0" w:firstRow="1" w:lastRow="0" w:firstColumn="1" w:lastColumn="0" w:noHBand="0" w:noVBand="1"/>
      </w:tblPr>
      <w:tblGrid>
        <w:gridCol w:w="3560"/>
        <w:gridCol w:w="1248"/>
      </w:tblGrid>
      <w:tr w:rsidR="002C7FDB" w:rsidRPr="0062275D" w:rsidTr="00770965">
        <w:trPr>
          <w:trHeight w:val="454"/>
        </w:trPr>
        <w:tc>
          <w:tcPr>
            <w:tcW w:w="4808" w:type="dxa"/>
            <w:gridSpan w:val="2"/>
            <w:vAlign w:val="center"/>
          </w:tcPr>
          <w:p w:rsidR="002C7FDB" w:rsidRPr="0062275D" w:rsidRDefault="00AA0B6D" w:rsidP="004713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Birim Eğitim</w:t>
            </w:r>
            <w:r w:rsidR="002C7FDB" w:rsidRPr="006227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 xml:space="preserve"> Komisyonu</w:t>
            </w:r>
          </w:p>
        </w:tc>
      </w:tr>
      <w:tr w:rsidR="002C7FDB" w:rsidRPr="0062275D" w:rsidTr="00A54E94">
        <w:trPr>
          <w:trHeight w:val="295"/>
        </w:trPr>
        <w:tc>
          <w:tcPr>
            <w:tcW w:w="3560" w:type="dxa"/>
            <w:vAlign w:val="center"/>
          </w:tcPr>
          <w:p w:rsidR="002C7FDB" w:rsidRPr="0062275D" w:rsidRDefault="002C7FDB" w:rsidP="001A16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Öğr. Üyesi </w:t>
            </w:r>
            <w:r w:rsidR="0006743A"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Elvan ŞENARSLAN</w:t>
            </w:r>
          </w:p>
        </w:tc>
        <w:tc>
          <w:tcPr>
            <w:tcW w:w="1248" w:type="dxa"/>
            <w:vAlign w:val="center"/>
          </w:tcPr>
          <w:p w:rsidR="002C7FDB" w:rsidRPr="0062275D" w:rsidRDefault="002C7FDB" w:rsidP="008D64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</w:tc>
      </w:tr>
      <w:tr w:rsidR="002C7FDB" w:rsidRPr="0062275D" w:rsidTr="00A54E94">
        <w:trPr>
          <w:trHeight w:val="295"/>
        </w:trPr>
        <w:tc>
          <w:tcPr>
            <w:tcW w:w="3560" w:type="dxa"/>
            <w:vAlign w:val="center"/>
          </w:tcPr>
          <w:p w:rsidR="002C7FDB" w:rsidRPr="0062275D" w:rsidRDefault="002C7FDB" w:rsidP="0006743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Öğr. Üyesi </w:t>
            </w:r>
            <w:r w:rsidR="000674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Erdal TURGUT</w:t>
            </w:r>
          </w:p>
        </w:tc>
        <w:tc>
          <w:tcPr>
            <w:tcW w:w="1248" w:type="dxa"/>
            <w:vAlign w:val="center"/>
          </w:tcPr>
          <w:p w:rsidR="002C7FDB" w:rsidRPr="0062275D" w:rsidRDefault="00DB3B6F" w:rsidP="000674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A0B6D" w:rsidRPr="0062275D" w:rsidTr="00A54E94">
        <w:trPr>
          <w:trHeight w:val="295"/>
        </w:trPr>
        <w:tc>
          <w:tcPr>
            <w:tcW w:w="3560" w:type="dxa"/>
            <w:vAlign w:val="center"/>
          </w:tcPr>
          <w:p w:rsidR="00AA0B6D" w:rsidRPr="0062275D" w:rsidRDefault="00AA0B6D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Gönül AKBULUT</w:t>
            </w:r>
          </w:p>
        </w:tc>
        <w:tc>
          <w:tcPr>
            <w:tcW w:w="1248" w:type="dxa"/>
            <w:vAlign w:val="center"/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A0B6D" w:rsidRPr="0062275D" w:rsidTr="00A54E94">
        <w:trPr>
          <w:trHeight w:val="295"/>
        </w:trPr>
        <w:tc>
          <w:tcPr>
            <w:tcW w:w="3560" w:type="dxa"/>
            <w:vAlign w:val="center"/>
          </w:tcPr>
          <w:p w:rsidR="00AA0B6D" w:rsidRPr="0062275D" w:rsidRDefault="00AA0B6D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Pınar ŞENDİKİCİ</w:t>
            </w:r>
          </w:p>
        </w:tc>
        <w:tc>
          <w:tcPr>
            <w:tcW w:w="1248" w:type="dxa"/>
            <w:vAlign w:val="center"/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A0B6D" w:rsidRPr="0062275D" w:rsidTr="00A54E94">
        <w:trPr>
          <w:trHeight w:val="295"/>
        </w:trPr>
        <w:tc>
          <w:tcPr>
            <w:tcW w:w="3560" w:type="dxa"/>
            <w:vAlign w:val="center"/>
          </w:tcPr>
          <w:p w:rsidR="00AA0B6D" w:rsidRPr="0062275D" w:rsidRDefault="00AA0B6D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Sena İNİK</w:t>
            </w:r>
          </w:p>
        </w:tc>
        <w:tc>
          <w:tcPr>
            <w:tcW w:w="1248" w:type="dxa"/>
            <w:vAlign w:val="center"/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A0B6D" w:rsidRPr="0062275D" w:rsidTr="00A54E94">
        <w:trPr>
          <w:trHeight w:val="295"/>
        </w:trPr>
        <w:tc>
          <w:tcPr>
            <w:tcW w:w="3560" w:type="dxa"/>
            <w:tcBorders>
              <w:bottom w:val="single" w:sz="2" w:space="0" w:color="auto"/>
            </w:tcBorders>
            <w:vAlign w:val="center"/>
          </w:tcPr>
          <w:p w:rsidR="00AA0B6D" w:rsidRPr="0062275D" w:rsidRDefault="00AA0B6D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Yıldız ERZİNCANLI</w:t>
            </w:r>
          </w:p>
        </w:tc>
        <w:tc>
          <w:tcPr>
            <w:tcW w:w="1248" w:type="dxa"/>
            <w:tcBorders>
              <w:bottom w:val="single" w:sz="2" w:space="0" w:color="auto"/>
            </w:tcBorders>
            <w:vAlign w:val="center"/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A0B6D" w:rsidRPr="0062275D" w:rsidTr="00A54E94">
        <w:trPr>
          <w:trHeight w:val="295"/>
        </w:trPr>
        <w:tc>
          <w:tcPr>
            <w:tcW w:w="3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B6D" w:rsidRPr="0062275D" w:rsidRDefault="00AA0B6D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Dr. Ayhan KORKULU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461EB2" w:rsidRPr="0062275D" w:rsidTr="00A54E94">
        <w:trPr>
          <w:trHeight w:val="295"/>
        </w:trPr>
        <w:tc>
          <w:tcPr>
            <w:tcW w:w="3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1EB2" w:rsidRPr="0062275D" w:rsidRDefault="00461EB2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 Temsilcisi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1EB2" w:rsidRPr="0062275D" w:rsidRDefault="00461EB2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1A2F2C" w:rsidRPr="0062275D" w:rsidTr="00AA0B6D">
        <w:tc>
          <w:tcPr>
            <w:tcW w:w="480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1A2F2C" w:rsidRDefault="001A2F2C" w:rsidP="001A2F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A2F2C" w:rsidRPr="0062275D" w:rsidRDefault="001A2F2C" w:rsidP="001A2F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11311" w:tblpY="-1263"/>
        <w:tblOverlap w:val="never"/>
        <w:tblW w:w="4808" w:type="dxa"/>
        <w:tblLayout w:type="fixed"/>
        <w:tblLook w:val="04A0" w:firstRow="1" w:lastRow="0" w:firstColumn="1" w:lastColumn="0" w:noHBand="0" w:noVBand="1"/>
      </w:tblPr>
      <w:tblGrid>
        <w:gridCol w:w="3560"/>
        <w:gridCol w:w="1248"/>
      </w:tblGrid>
      <w:tr w:rsidR="00A54E94" w:rsidRPr="0062275D" w:rsidTr="00A54E94">
        <w:trPr>
          <w:trHeight w:val="419"/>
        </w:trPr>
        <w:tc>
          <w:tcPr>
            <w:tcW w:w="4808" w:type="dxa"/>
            <w:gridSpan w:val="2"/>
            <w:vAlign w:val="center"/>
          </w:tcPr>
          <w:p w:rsidR="00A54E94" w:rsidRPr="0062275D" w:rsidRDefault="00A54E94" w:rsidP="00A54E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Toplumsal Duyarlılık Komisyonu</w:t>
            </w:r>
          </w:p>
        </w:tc>
      </w:tr>
      <w:tr w:rsidR="00A54E94" w:rsidRPr="0062275D" w:rsidTr="00A54E94">
        <w:trPr>
          <w:trHeight w:val="295"/>
        </w:trPr>
        <w:tc>
          <w:tcPr>
            <w:tcW w:w="3560" w:type="dxa"/>
            <w:vAlign w:val="center"/>
          </w:tcPr>
          <w:p w:rsidR="00A54E94" w:rsidRPr="0062275D" w:rsidRDefault="00A54E94" w:rsidP="00A54E9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Sena İNİK</w:t>
            </w:r>
          </w:p>
        </w:tc>
        <w:tc>
          <w:tcPr>
            <w:tcW w:w="1248" w:type="dxa"/>
            <w:vAlign w:val="center"/>
          </w:tcPr>
          <w:p w:rsidR="00A54E94" w:rsidRPr="0062275D" w:rsidRDefault="00A54E94" w:rsidP="00A54E94">
            <w:pPr>
              <w:ind w:right="15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</w:tc>
      </w:tr>
      <w:tr w:rsidR="00A54E94" w:rsidRPr="0062275D" w:rsidTr="00A54E94">
        <w:trPr>
          <w:trHeight w:val="295"/>
        </w:trPr>
        <w:tc>
          <w:tcPr>
            <w:tcW w:w="3560" w:type="dxa"/>
            <w:vAlign w:val="center"/>
          </w:tcPr>
          <w:p w:rsidR="00A54E94" w:rsidRPr="0062275D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Yıldız ERZİNCANLI</w:t>
            </w:r>
          </w:p>
        </w:tc>
        <w:tc>
          <w:tcPr>
            <w:tcW w:w="1248" w:type="dxa"/>
            <w:vAlign w:val="center"/>
          </w:tcPr>
          <w:p w:rsidR="00A54E94" w:rsidRPr="0062275D" w:rsidRDefault="00A54E94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54E94" w:rsidRPr="0062275D" w:rsidTr="00A54E94">
        <w:trPr>
          <w:trHeight w:val="295"/>
        </w:trPr>
        <w:tc>
          <w:tcPr>
            <w:tcW w:w="3560" w:type="dxa"/>
            <w:vAlign w:val="center"/>
          </w:tcPr>
          <w:p w:rsidR="00A54E94" w:rsidRPr="0062275D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Gönül AKBULUT</w:t>
            </w:r>
          </w:p>
        </w:tc>
        <w:tc>
          <w:tcPr>
            <w:tcW w:w="1248" w:type="dxa"/>
            <w:vAlign w:val="center"/>
          </w:tcPr>
          <w:p w:rsidR="00A54E94" w:rsidRPr="0062275D" w:rsidRDefault="00A54E94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54E94" w:rsidRPr="0062275D" w:rsidTr="00A54E94">
        <w:trPr>
          <w:trHeight w:val="295"/>
        </w:trPr>
        <w:tc>
          <w:tcPr>
            <w:tcW w:w="3560" w:type="dxa"/>
            <w:tcBorders>
              <w:bottom w:val="single" w:sz="4" w:space="0" w:color="auto"/>
            </w:tcBorders>
            <w:vAlign w:val="bottom"/>
          </w:tcPr>
          <w:p w:rsidR="00A54E94" w:rsidRPr="0062275D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Burhan YILMAZ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54E94" w:rsidRPr="0062275D" w:rsidRDefault="00A54E94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54E94" w:rsidRPr="0062275D" w:rsidTr="00A54E94">
        <w:trPr>
          <w:trHeight w:val="295"/>
        </w:trPr>
        <w:tc>
          <w:tcPr>
            <w:tcW w:w="3560" w:type="dxa"/>
            <w:tcBorders>
              <w:bottom w:val="single" w:sz="4" w:space="0" w:color="auto"/>
            </w:tcBorders>
            <w:vAlign w:val="bottom"/>
          </w:tcPr>
          <w:p w:rsidR="00A54E94" w:rsidRPr="0062275D" w:rsidRDefault="00A54E94" w:rsidP="005B33A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Nihal </w:t>
            </w:r>
            <w:r w:rsidR="005B33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Elif</w:t>
            </w:r>
            <w:proofErr w:type="gramEnd"/>
            <w:r w:rsidR="005B33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GÜRBÜZ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54E94" w:rsidRPr="0062275D" w:rsidRDefault="00A54E94" w:rsidP="00A54E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</w:tr>
      <w:tr w:rsidR="00A54E94" w:rsidRPr="0062275D" w:rsidTr="00A54E94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E94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54E94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54E94" w:rsidRPr="0062275D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E94" w:rsidRPr="0062275D" w:rsidRDefault="00A54E94" w:rsidP="00A54E94">
            <w:pPr>
              <w:ind w:right="15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4E94" w:rsidRPr="0062275D" w:rsidTr="00A54E94">
        <w:trPr>
          <w:trHeight w:val="631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E94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Üyesi Erdal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TURGUT            :</w:t>
            </w:r>
            <w:proofErr w:type="gramEnd"/>
          </w:p>
          <w:p w:rsidR="00A54E94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54E94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54E94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54E94" w:rsidRDefault="00A54E94" w:rsidP="00A54E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54E94" w:rsidRPr="0062275D" w:rsidRDefault="00A54E94" w:rsidP="00A54E94">
            <w:pPr>
              <w:ind w:right="1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Üyesi Elvan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ŞENARSLAN    :</w:t>
            </w:r>
            <w:proofErr w:type="gramEnd"/>
          </w:p>
        </w:tc>
      </w:tr>
    </w:tbl>
    <w:p w:rsidR="006E73B8" w:rsidRPr="0062275D" w:rsidRDefault="006E73B8" w:rsidP="002B2B05">
      <w:pPr>
        <w:spacing w:after="0" w:line="120" w:lineRule="auto"/>
        <w:rPr>
          <w:sz w:val="18"/>
          <w:szCs w:val="18"/>
        </w:rPr>
      </w:pPr>
    </w:p>
    <w:tbl>
      <w:tblPr>
        <w:tblStyle w:val="TabloKlavuzu"/>
        <w:tblW w:w="9616" w:type="dxa"/>
        <w:tblInd w:w="547" w:type="dxa"/>
        <w:tblLayout w:type="fixed"/>
        <w:tblLook w:val="04A0" w:firstRow="1" w:lastRow="0" w:firstColumn="1" w:lastColumn="0" w:noHBand="0" w:noVBand="1"/>
      </w:tblPr>
      <w:tblGrid>
        <w:gridCol w:w="3701"/>
        <w:gridCol w:w="1107"/>
        <w:gridCol w:w="4808"/>
      </w:tblGrid>
      <w:tr w:rsidR="008107F6" w:rsidRPr="0062275D" w:rsidTr="00B935D4">
        <w:trPr>
          <w:trHeight w:val="454"/>
        </w:trPr>
        <w:tc>
          <w:tcPr>
            <w:tcW w:w="4808" w:type="dxa"/>
            <w:gridSpan w:val="2"/>
            <w:tcBorders>
              <w:right w:val="single" w:sz="4" w:space="0" w:color="auto"/>
            </w:tcBorders>
            <w:vAlign w:val="center"/>
          </w:tcPr>
          <w:p w:rsidR="008107F6" w:rsidRPr="00AA0B6D" w:rsidRDefault="00AA0B6D" w:rsidP="004713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  <w:t>Sosyal ve Sportif Faaliyetler Komisyonu</w:t>
            </w: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7F6" w:rsidRPr="0062275D" w:rsidRDefault="008107F6" w:rsidP="004713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AA0B6D" w:rsidRPr="0062275D" w:rsidTr="00A54E94">
        <w:trPr>
          <w:trHeight w:val="295"/>
        </w:trPr>
        <w:tc>
          <w:tcPr>
            <w:tcW w:w="3701" w:type="dxa"/>
            <w:vAlign w:val="center"/>
          </w:tcPr>
          <w:p w:rsidR="00AA0B6D" w:rsidRPr="0062275D" w:rsidRDefault="00AA0B6D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Üyesi Erdal TURGUT</w:t>
            </w:r>
          </w:p>
        </w:tc>
        <w:tc>
          <w:tcPr>
            <w:tcW w:w="1107" w:type="dxa"/>
            <w:vAlign w:val="center"/>
          </w:tcPr>
          <w:p w:rsidR="00AA0B6D" w:rsidRPr="0062275D" w:rsidRDefault="00AA0B6D" w:rsidP="001A2F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BAŞKAN</w:t>
            </w:r>
          </w:p>
        </w:tc>
        <w:tc>
          <w:tcPr>
            <w:tcW w:w="4808" w:type="dxa"/>
            <w:tcBorders>
              <w:top w:val="nil"/>
              <w:bottom w:val="nil"/>
            </w:tcBorders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B6D" w:rsidRPr="0062275D" w:rsidTr="00A54E94">
        <w:trPr>
          <w:trHeight w:val="295"/>
        </w:trPr>
        <w:tc>
          <w:tcPr>
            <w:tcW w:w="3701" w:type="dxa"/>
            <w:vAlign w:val="center"/>
          </w:tcPr>
          <w:p w:rsidR="00AA0B6D" w:rsidRPr="0062275D" w:rsidRDefault="00A54E94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Emine BAŞÇI ÖZMERT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B6D" w:rsidRPr="0062275D" w:rsidTr="00A54E94">
        <w:trPr>
          <w:trHeight w:val="295"/>
        </w:trPr>
        <w:tc>
          <w:tcPr>
            <w:tcW w:w="3701" w:type="dxa"/>
            <w:vAlign w:val="center"/>
          </w:tcPr>
          <w:p w:rsidR="00AA0B6D" w:rsidRPr="0062275D" w:rsidRDefault="00AA0B6D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Haktan KILIÇ</w:t>
            </w:r>
          </w:p>
        </w:tc>
        <w:tc>
          <w:tcPr>
            <w:tcW w:w="1107" w:type="dxa"/>
            <w:vAlign w:val="center"/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  <w:tc>
          <w:tcPr>
            <w:tcW w:w="4808" w:type="dxa"/>
            <w:tcBorders>
              <w:top w:val="nil"/>
              <w:bottom w:val="nil"/>
            </w:tcBorders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B6D" w:rsidRPr="0062275D" w:rsidTr="00A54E94">
        <w:trPr>
          <w:trHeight w:val="295"/>
        </w:trPr>
        <w:tc>
          <w:tcPr>
            <w:tcW w:w="3701" w:type="dxa"/>
            <w:vAlign w:val="center"/>
          </w:tcPr>
          <w:p w:rsidR="00AA0B6D" w:rsidRPr="0062275D" w:rsidRDefault="00A54E94" w:rsidP="00AA0B6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Pınar ŞENDİKİCİ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vAlign w:val="center"/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27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ÜYE</w:t>
            </w:r>
          </w:p>
        </w:tc>
        <w:tc>
          <w:tcPr>
            <w:tcW w:w="4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0B6D" w:rsidRPr="0062275D" w:rsidRDefault="00AA0B6D" w:rsidP="00AA0B6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1634E" w:rsidRDefault="00D1634E" w:rsidP="002B2B05">
      <w:pPr>
        <w:spacing w:after="0" w:line="120" w:lineRule="auto"/>
        <w:rPr>
          <w:sz w:val="18"/>
          <w:szCs w:val="18"/>
        </w:rPr>
      </w:pPr>
    </w:p>
    <w:p w:rsidR="001A2F2C" w:rsidRDefault="001A2F2C" w:rsidP="002B2B05">
      <w:pPr>
        <w:spacing w:after="0" w:line="120" w:lineRule="auto"/>
        <w:rPr>
          <w:sz w:val="18"/>
          <w:szCs w:val="18"/>
        </w:rPr>
      </w:pPr>
    </w:p>
    <w:p w:rsidR="001A2F2C" w:rsidRPr="0062275D" w:rsidRDefault="001A2F2C" w:rsidP="002B2B05">
      <w:pPr>
        <w:spacing w:after="0" w:line="120" w:lineRule="auto"/>
        <w:rPr>
          <w:sz w:val="18"/>
          <w:szCs w:val="18"/>
        </w:rPr>
      </w:pPr>
    </w:p>
    <w:p w:rsidR="00C170FE" w:rsidRPr="0062275D" w:rsidRDefault="00C170FE" w:rsidP="00C170FE">
      <w:pPr>
        <w:spacing w:after="0" w:line="120" w:lineRule="auto"/>
        <w:rPr>
          <w:sz w:val="18"/>
          <w:szCs w:val="18"/>
        </w:rPr>
      </w:pPr>
    </w:p>
    <w:p w:rsidR="00C170FE" w:rsidRPr="0062275D" w:rsidRDefault="00C170FE" w:rsidP="0006743A">
      <w:pPr>
        <w:spacing w:after="0"/>
        <w:rPr>
          <w:sz w:val="18"/>
          <w:szCs w:val="18"/>
        </w:rPr>
      </w:pPr>
    </w:p>
    <w:p w:rsidR="00F83607" w:rsidRPr="0062275D" w:rsidRDefault="00F83607" w:rsidP="0052540A">
      <w:pPr>
        <w:spacing w:after="0" w:line="120" w:lineRule="auto"/>
        <w:rPr>
          <w:sz w:val="18"/>
          <w:szCs w:val="18"/>
        </w:rPr>
      </w:pPr>
    </w:p>
    <w:p w:rsidR="002B2B05" w:rsidRPr="0062275D" w:rsidRDefault="002B2B05" w:rsidP="004713CE">
      <w:pPr>
        <w:rPr>
          <w:sz w:val="18"/>
          <w:szCs w:val="18"/>
        </w:rPr>
      </w:pPr>
    </w:p>
    <w:p w:rsidR="00061331" w:rsidRPr="0062275D" w:rsidRDefault="00061331" w:rsidP="004713CE">
      <w:pPr>
        <w:rPr>
          <w:sz w:val="18"/>
          <w:szCs w:val="18"/>
        </w:rPr>
      </w:pPr>
    </w:p>
    <w:sectPr w:rsidR="00061331" w:rsidRPr="0062275D" w:rsidSect="00F842DA">
      <w:type w:val="continuous"/>
      <w:pgSz w:w="16838" w:h="11906" w:orient="landscape"/>
      <w:pgMar w:top="1304" w:right="0" w:bottom="0" w:left="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8"/>
    <w:rsid w:val="00061331"/>
    <w:rsid w:val="0006743A"/>
    <w:rsid w:val="000829FE"/>
    <w:rsid w:val="000956AA"/>
    <w:rsid w:val="0017048F"/>
    <w:rsid w:val="001A1676"/>
    <w:rsid w:val="001A2F2C"/>
    <w:rsid w:val="00287FF6"/>
    <w:rsid w:val="002B127C"/>
    <w:rsid w:val="002B2B05"/>
    <w:rsid w:val="002C7FDB"/>
    <w:rsid w:val="003150DC"/>
    <w:rsid w:val="00360E0B"/>
    <w:rsid w:val="003B1B8C"/>
    <w:rsid w:val="004509B3"/>
    <w:rsid w:val="00461EB2"/>
    <w:rsid w:val="004658EF"/>
    <w:rsid w:val="004713CE"/>
    <w:rsid w:val="004845CE"/>
    <w:rsid w:val="0052540A"/>
    <w:rsid w:val="00557329"/>
    <w:rsid w:val="0058157B"/>
    <w:rsid w:val="005B33A8"/>
    <w:rsid w:val="006154C0"/>
    <w:rsid w:val="0062275D"/>
    <w:rsid w:val="00646A46"/>
    <w:rsid w:val="006E73B8"/>
    <w:rsid w:val="00770965"/>
    <w:rsid w:val="007F520F"/>
    <w:rsid w:val="008107F6"/>
    <w:rsid w:val="00814064"/>
    <w:rsid w:val="009152FD"/>
    <w:rsid w:val="00957456"/>
    <w:rsid w:val="00A54E94"/>
    <w:rsid w:val="00AA0B6D"/>
    <w:rsid w:val="00AF2A83"/>
    <w:rsid w:val="00B935D4"/>
    <w:rsid w:val="00C170FE"/>
    <w:rsid w:val="00CC0F25"/>
    <w:rsid w:val="00D1634E"/>
    <w:rsid w:val="00D21A90"/>
    <w:rsid w:val="00D50522"/>
    <w:rsid w:val="00DA35E7"/>
    <w:rsid w:val="00DB3B6F"/>
    <w:rsid w:val="00DC2637"/>
    <w:rsid w:val="00DE78FA"/>
    <w:rsid w:val="00F13094"/>
    <w:rsid w:val="00F83607"/>
    <w:rsid w:val="00F842DA"/>
    <w:rsid w:val="00F96566"/>
    <w:rsid w:val="00F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3DA2"/>
  <w15:chartTrackingRefBased/>
  <w15:docId w15:val="{9C342B58-C334-487D-8860-3D0F3DBF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cp:lastPrinted>2025-12-24T08:40:00Z</cp:lastPrinted>
  <dcterms:created xsi:type="dcterms:W3CDTF">2026-03-27T11:51:00Z</dcterms:created>
  <dcterms:modified xsi:type="dcterms:W3CDTF">2026-04-08T09:04:00Z</dcterms:modified>
</cp:coreProperties>
</file>